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653"/>
        <w:rPr>
          <w:sz w:val="28"/>
          <w:szCs w:val="28"/>
          <w:lang w:val="en-US"/>
        </w:rPr>
      </w:pPr>
      <w:r>
        <w:t xml:space="preserve"> </w:t>
      </w:r>
      <w:r>
        <w:t xml:space="preserve">            </w:t>
      </w:r>
      <w:r>
        <w:t xml:space="preserve">       </w:t>
      </w:r>
      <w:r>
        <w:t xml:space="preserve">     </w:t>
      </w:r>
      <w:r>
        <w:t xml:space="preserve">   </w:t>
      </w:r>
      <w:r>
        <w:rPr>
          <w:sz w:val="28"/>
          <w:szCs w:val="28"/>
          <w:lang w:val="en-US"/>
        </w:rPr>
      </w:r>
      <w:r>
        <w:rPr>
          <w:sz w:val="28"/>
          <w:szCs w:val="28"/>
          <w:lang w:val="en-US"/>
        </w:rPr>
      </w:r>
    </w:p>
    <w:p>
      <w:pPr>
        <w:pStyle w:val="653"/>
        <w:ind w:firstLine="360"/>
        <w:jc w:val="right"/>
        <w:spacing w:line="360" w:lineRule="auto"/>
      </w:pPr>
      <w:r>
        <w:t xml:space="preserve">Приложение №1</w:t>
      </w:r>
      <w:r/>
    </w:p>
    <w:p>
      <w:pPr>
        <w:pStyle w:val="653"/>
        <w:ind w:firstLine="360"/>
        <w:jc w:val="right"/>
        <w:spacing w:line="360" w:lineRule="auto"/>
      </w:pPr>
      <w:r>
        <w:t xml:space="preserve">к Положению </w:t>
      </w:r>
      <w:r/>
    </w:p>
    <w:p>
      <w:pPr>
        <w:pStyle w:val="653"/>
        <w:ind w:firstLine="360"/>
        <w:jc w:val="right"/>
        <w:spacing w:line="360" w:lineRule="auto"/>
      </w:pPr>
      <w:r>
        <w:t xml:space="preserve">о проведении карнавального шествия, </w:t>
      </w:r>
      <w:r/>
    </w:p>
    <w:p>
      <w:pPr>
        <w:pStyle w:val="653"/>
        <w:ind w:firstLine="360"/>
        <w:jc w:val="right"/>
        <w:spacing w:line="360" w:lineRule="auto"/>
      </w:pPr>
      <w:r>
        <w:t xml:space="preserve">посвященного Международному дню тигра</w:t>
      </w:r>
      <w:r/>
    </w:p>
    <w:p>
      <w:pPr>
        <w:pStyle w:val="653"/>
        <w:ind w:firstLine="360"/>
        <w:jc w:val="both"/>
        <w:spacing w:line="360" w:lineRule="auto"/>
      </w:pPr>
      <w:r/>
      <w:r/>
    </w:p>
    <w:p>
      <w:pPr>
        <w:pStyle w:val="653"/>
        <w:ind w:firstLine="360"/>
        <w:jc w:val="center"/>
        <w:spacing w:line="360" w:lineRule="auto"/>
        <w:rPr>
          <w:b/>
          <w:bCs/>
        </w:rPr>
      </w:pPr>
      <w:r>
        <w:rPr>
          <w:b/>
          <w:bCs/>
        </w:rPr>
        <w:t xml:space="preserve">Форма заявки </w:t>
      </w:r>
      <w:r>
        <w:rPr>
          <w:b/>
          <w:bCs/>
        </w:rPr>
      </w:r>
    </w:p>
    <w:p>
      <w:pPr>
        <w:pStyle w:val="653"/>
        <w:ind w:firstLine="360"/>
        <w:jc w:val="center"/>
        <w:spacing w:line="360" w:lineRule="auto"/>
        <w:rPr>
          <w:b/>
          <w:bCs/>
        </w:rPr>
      </w:pPr>
      <w:r>
        <w:rPr>
          <w:b/>
          <w:bCs/>
        </w:rPr>
        <w:t xml:space="preserve">на участие в карнавальном шествии, посвященном Международному дню тигра</w:t>
      </w:r>
      <w:r>
        <w:rPr>
          <w:b/>
          <w:bCs/>
        </w:rPr>
      </w:r>
    </w:p>
    <w:p>
      <w:pPr>
        <w:pStyle w:val="653"/>
        <w:ind w:firstLine="360"/>
        <w:jc w:val="both"/>
        <w:spacing w:line="360" w:lineRule="auto"/>
      </w:pPr>
      <w:r/>
      <w:r/>
    </w:p>
    <w:p>
      <w:pPr>
        <w:pStyle w:val="653"/>
        <w:ind w:firstLine="360"/>
        <w:jc w:val="both"/>
        <w:spacing w:line="360" w:lineRule="auto"/>
      </w:pPr>
      <w:r/>
      <w:r/>
    </w:p>
    <w:p>
      <w:pPr>
        <w:pStyle w:val="653"/>
        <w:ind w:firstLine="360"/>
        <w:jc w:val="both"/>
        <w:spacing w:line="360" w:lineRule="auto"/>
      </w:pPr>
      <w:r>
        <w:t xml:space="preserve">Название организации, предприятия, учреждения, учебного заведения ______________________________________________________________</w:t>
      </w:r>
      <w:r/>
    </w:p>
    <w:p>
      <w:pPr>
        <w:pStyle w:val="653"/>
        <w:ind w:firstLine="360"/>
        <w:jc w:val="both"/>
        <w:spacing w:line="360" w:lineRule="auto"/>
      </w:pPr>
      <w:r>
        <w:t xml:space="preserve">Название команды_________________________________________</w:t>
      </w:r>
      <w:r/>
    </w:p>
    <w:p>
      <w:pPr>
        <w:pStyle w:val="653"/>
        <w:ind w:firstLine="360"/>
        <w:jc w:val="both"/>
        <w:spacing w:line="360" w:lineRule="auto"/>
      </w:pPr>
      <w:r>
        <w:t xml:space="preserve">Количество человек в команде________________________________</w:t>
      </w:r>
      <w:r/>
    </w:p>
    <w:p>
      <w:pPr>
        <w:pStyle w:val="653"/>
        <w:ind w:firstLine="360"/>
        <w:jc w:val="both"/>
        <w:spacing w:line="360" w:lineRule="auto"/>
      </w:pPr>
      <w:r>
        <w:t xml:space="preserve">Подготовка сюжетного номера (да/нет) _________________________</w:t>
      </w:r>
      <w:r/>
    </w:p>
    <w:p>
      <w:pPr>
        <w:pStyle w:val="653"/>
        <w:ind w:firstLine="360"/>
        <w:jc w:val="both"/>
        <w:spacing w:line="360" w:lineRule="auto"/>
      </w:pPr>
      <w:r>
        <w:t xml:space="preserve">Капитан команды _________________________________________</w:t>
      </w:r>
      <w:r/>
    </w:p>
    <w:p>
      <w:pPr>
        <w:pStyle w:val="653"/>
        <w:ind w:firstLine="360"/>
        <w:jc w:val="both"/>
        <w:spacing w:line="360" w:lineRule="auto"/>
      </w:pPr>
      <w:r>
        <w:t xml:space="preserve">Контактный телефон_______________________________________</w:t>
      </w:r>
      <w:r/>
    </w:p>
    <w:p>
      <w:pPr>
        <w:pStyle w:val="653"/>
        <w:ind w:firstLine="360"/>
        <w:jc w:val="both"/>
        <w:spacing w:line="360" w:lineRule="auto"/>
      </w:pPr>
      <w:r/>
      <w:r/>
    </w:p>
    <w:p>
      <w:pPr>
        <w:pStyle w:val="653"/>
        <w:ind w:firstLine="360"/>
        <w:jc w:val="both"/>
        <w:spacing w:line="360" w:lineRule="auto"/>
      </w:pPr>
      <w:r>
        <w:t xml:space="preserve">Адрес электронной почты___________________________________</w:t>
      </w:r>
      <w:r/>
    </w:p>
    <w:p>
      <w:pPr>
        <w:pStyle w:val="653"/>
        <w:ind w:firstLine="360"/>
        <w:jc w:val="both"/>
        <w:spacing w:line="360" w:lineRule="auto"/>
      </w:pPr>
      <w:r>
        <w:t xml:space="preserve">Дата заполнения: «_____» _____________2026 г.</w:t>
      </w:r>
      <w:r/>
    </w:p>
    <w:p>
      <w:pPr>
        <w:pStyle w:val="653"/>
        <w:ind w:firstLine="360"/>
        <w:jc w:val="both"/>
        <w:spacing w:line="360" w:lineRule="auto"/>
      </w:pPr>
      <w:r/>
      <w:r/>
    </w:p>
    <w:p>
      <w:pPr>
        <w:pStyle w:val="653"/>
        <w:ind w:firstLine="360"/>
        <w:jc w:val="both"/>
        <w:spacing w:line="360" w:lineRule="auto"/>
      </w:pPr>
      <w:r/>
      <w:r/>
    </w:p>
    <w:p>
      <w:pPr>
        <w:pStyle w:val="653"/>
        <w:ind w:firstLine="360"/>
        <w:jc w:val="both"/>
        <w:spacing w:line="360" w:lineRule="auto"/>
      </w:pPr>
      <w:r>
        <w:t xml:space="preserve">Контактное лицо </w:t>
      </w:r>
      <w:r/>
    </w:p>
    <w:p>
      <w:pPr>
        <w:pStyle w:val="653"/>
        <w:ind w:firstLine="360"/>
        <w:jc w:val="both"/>
        <w:spacing w:line="360" w:lineRule="auto"/>
      </w:pPr>
      <w:r>
        <w:t xml:space="preserve"> ____________________________/_____________________/</w:t>
      </w:r>
      <w:r/>
    </w:p>
    <w:p>
      <w:pPr>
        <w:pStyle w:val="653"/>
        <w:ind w:firstLine="360"/>
        <w:jc w:val="both"/>
        <w:spacing w:line="360" w:lineRule="auto"/>
      </w:pPr>
      <w:r>
        <w:t xml:space="preserve">                      (ФИО)                                           (подпись)          </w:t>
      </w:r>
      <w:r/>
    </w:p>
    <w:p>
      <w:pPr>
        <w:pStyle w:val="653"/>
        <w:ind w:firstLine="360"/>
        <w:jc w:val="both"/>
        <w:spacing w:line="360" w:lineRule="auto"/>
      </w:pPr>
      <w:r/>
      <w:r/>
      <w:r/>
    </w:p>
    <w:sectPr>
      <w:footnotePr/>
      <w:endnotePr/>
      <w:type w:val="nextPage"/>
      <w:pgSz w:w="11906" w:h="16838" w:orient="portrait"/>
      <w:pgMar w:top="851" w:right="993" w:bottom="709" w:left="1134" w:header="709" w:footer="0" w:gutter="0"/>
      <w:pgNumType w:start="1"/>
      <w:cols w:num="1" w:sep="0" w:space="708" w:equalWidth="1"/>
      <w:docGrid w:linePitch="36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10000000000000000"/>
  </w:font>
  <w:font w:name="Symbol">
    <w:panose1 w:val="05010000000000000000"/>
  </w:font>
  <w:font w:name="Courier New">
    <w:panose1 w:val="02070309020205020404"/>
  </w:font>
  <w:font w:name="Noto Sans Symbols">
    <w:panose1 w:val="020B0502040504020204"/>
  </w:font>
  <w:font w:name="FreeSans">
    <w:panose1 w:val="02000603000000000000"/>
  </w:font>
  <w:font w:name="Calibri">
    <w:panose1 w:val="020F0502020204030204"/>
  </w:font>
  <w:font w:name="Tahoma">
    <w:panose1 w:val="020B0604030504040204"/>
  </w:font>
  <w:font w:name="PT Astra Serif">
    <w:panose1 w:val="020A0603040505020204"/>
  </w:font>
  <w:font w:name="Arial">
    <w:panose1 w:val="020B060402020202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2062" w:hanging="360"/>
      </w:pPr>
      <w:rPr>
        <w:sz w:val="28"/>
        <w:szCs w:val="28"/>
      </w:rPr>
    </w:lvl>
    <w:lvl w:ilvl="1">
      <w:start w:val="1"/>
      <w:numFmt w:val="lowerLetter"/>
      <w:isLgl w:val="false"/>
      <w:suff w:val="tab"/>
      <w:lvlText w:val="%2."/>
      <w:lvlJc w:val="left"/>
      <w:pPr>
        <w:ind w:left="2574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3294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4014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4734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5454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6174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894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7614" w:hanging="180"/>
      </w:pPr>
    </w:lvl>
  </w:abstractNum>
  <w:abstractNum w:abstractNumId="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  <w:tabs>
          <w:tab w:val="num" w:pos="720" w:leader="none"/>
        </w:tabs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  <w:tabs>
          <w:tab w:val="num" w:pos="216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  <w:tabs>
          <w:tab w:val="num" w:pos="2880" w:leader="none"/>
        </w:tabs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  <w:tabs>
          <w:tab w:val="num" w:pos="3600" w:leader="none"/>
        </w:tabs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  <w:tabs>
          <w:tab w:val="num" w:pos="432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  <w:tabs>
          <w:tab w:val="num" w:pos="5040" w:leader="none"/>
        </w:tabs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  <w:tabs>
          <w:tab w:val="num" w:pos="5760" w:leader="none"/>
        </w:tabs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  <w:tabs>
          <w:tab w:val="num" w:pos="6480" w:leader="none"/>
        </w:tabs>
      </w:pPr>
    </w:lvl>
  </w:abstractNum>
  <w:abstractNum w:abstractNumId="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069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789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509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29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49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669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389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09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829" w:hanging="180"/>
      </w:pPr>
    </w:lvl>
  </w:abstractNum>
  <w:abstractNum w:abstractNumId="4">
    <w:multiLevelType w:val="hybridMultilevel"/>
    <w:lvl w:ilvl="0">
      <w:start w:val="1"/>
      <w:numFmt w:val="decimal"/>
      <w:isLgl w:val="false"/>
      <w:suff w:val="tab"/>
      <w:lvlText w:val="%1)"/>
      <w:lvlJc w:val="left"/>
      <w:pPr>
        <w:ind w:left="735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55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75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95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15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35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55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75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95" w:hanging="180"/>
      </w:pPr>
    </w:lvl>
  </w:abstractNum>
  <w:abstractNum w:abstractNumId="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7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08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80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5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6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68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40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2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840" w:hanging="180"/>
      </w:pPr>
    </w:lvl>
  </w:abstractNum>
  <w:abstractNum w:abstractNumId="8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663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383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03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23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543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263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4983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03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23" w:hanging="180"/>
      </w:pPr>
    </w:lvl>
  </w:abstractNum>
  <w:abstractNum w:abstractNumId="9">
    <w:multiLevelType w:val="hybridMultilevel"/>
    <w:lvl w:ilvl="0">
      <w:start w:val="1"/>
      <w:numFmt w:val="bullet"/>
      <w:isLgl w:val="false"/>
      <w:suff w:val="tab"/>
      <w:lvlText w:val="−"/>
      <w:lvlJc w:val="left"/>
      <w:pPr>
        <w:ind w:left="663" w:hanging="360"/>
      </w:pPr>
      <w:rPr>
        <w:rFonts w:ascii="Noto Sans Symbols" w:hAnsi="Noto Sans Symbols" w:eastAsia="Noto Sans Symbols" w:cs="Noto Sans Symbols"/>
      </w:rPr>
    </w:lvl>
    <w:lvl w:ilvl="1">
      <w:start w:val="1"/>
      <w:numFmt w:val="bullet"/>
      <w:isLgl w:val="false"/>
      <w:suff w:val="tab"/>
      <w:lvlText w:val="o"/>
      <w:lvlJc w:val="left"/>
      <w:pPr>
        <w:ind w:left="1383" w:hanging="359"/>
      </w:pPr>
      <w:rPr>
        <w:rFonts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▪"/>
      <w:lvlJc w:val="left"/>
      <w:pPr>
        <w:ind w:left="2103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isLgl w:val="false"/>
      <w:suff w:val="tab"/>
      <w:lvlText w:val="●"/>
      <w:lvlJc w:val="left"/>
      <w:pPr>
        <w:ind w:left="2823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isLgl w:val="false"/>
      <w:suff w:val="tab"/>
      <w:lvlText w:val="o"/>
      <w:lvlJc w:val="left"/>
      <w:pPr>
        <w:ind w:left="3543" w:hanging="360"/>
      </w:pPr>
      <w:rPr>
        <w:rFonts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▪"/>
      <w:lvlJc w:val="left"/>
      <w:pPr>
        <w:ind w:left="4263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isLgl w:val="false"/>
      <w:suff w:val="tab"/>
      <w:lvlText w:val="●"/>
      <w:lvlJc w:val="left"/>
      <w:pPr>
        <w:ind w:left="4983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isLgl w:val="false"/>
      <w:suff w:val="tab"/>
      <w:lvlText w:val="o"/>
      <w:lvlJc w:val="left"/>
      <w:pPr>
        <w:ind w:left="5703" w:hanging="360"/>
      </w:pPr>
      <w:rPr>
        <w:rFonts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▪"/>
      <w:lvlJc w:val="left"/>
      <w:pPr>
        <w:ind w:left="6423" w:hanging="360"/>
      </w:pPr>
      <w:rPr>
        <w:rFonts w:ascii="Noto Sans Symbols" w:hAnsi="Noto Sans Symbols" w:eastAsia="Noto Sans Symbols" w:cs="Noto Sans Symbols"/>
      </w:rPr>
    </w:lvl>
  </w:abstractNum>
  <w:abstractNum w:abstractNumId="1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08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80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5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6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68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40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2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840" w:hanging="180"/>
      </w:pPr>
    </w:lvl>
  </w:abstractNum>
  <w:abstractNum w:abstractNumId="1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855" w:hanging="495"/>
        <w:tabs>
          <w:tab w:val="num" w:pos="855" w:leader="none"/>
        </w:tabs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  <w:tabs>
          <w:tab w:val="num" w:pos="216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  <w:tabs>
          <w:tab w:val="num" w:pos="2880" w:leader="none"/>
        </w:tabs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  <w:tabs>
          <w:tab w:val="num" w:pos="3600" w:leader="none"/>
        </w:tabs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  <w:tabs>
          <w:tab w:val="num" w:pos="432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  <w:tabs>
          <w:tab w:val="num" w:pos="5040" w:leader="none"/>
        </w:tabs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  <w:tabs>
          <w:tab w:val="num" w:pos="5760" w:leader="none"/>
        </w:tabs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  <w:tabs>
          <w:tab w:val="num" w:pos="6480" w:leader="none"/>
        </w:tabs>
      </w:pPr>
    </w:lvl>
  </w:abstractNum>
  <w:abstractNum w:abstractNumId="1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2062" w:hanging="360"/>
      </w:pPr>
      <w:rPr>
        <w:sz w:val="28"/>
        <w:szCs w:val="28"/>
      </w:rPr>
    </w:lvl>
    <w:lvl w:ilvl="1">
      <w:start w:val="1"/>
      <w:numFmt w:val="lowerLetter"/>
      <w:isLgl w:val="false"/>
      <w:suff w:val="tab"/>
      <w:lvlText w:val="%2."/>
      <w:lvlJc w:val="left"/>
      <w:pPr>
        <w:ind w:left="2574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3294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4014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4734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5454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6174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894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7614" w:hanging="180"/>
      </w:pPr>
    </w:lvl>
  </w:abstractNum>
  <w:abstractNum w:abstractNumId="1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663" w:hanging="360"/>
      </w:pPr>
      <w:rPr>
        <w:rFonts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383" w:hanging="360"/>
      </w:pPr>
      <w:rPr>
        <w:rFonts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03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23" w:hanging="360"/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543" w:hanging="360"/>
      </w:pPr>
      <w:rPr>
        <w:rFonts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263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4983" w:hanging="360"/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03" w:hanging="360"/>
      </w:pPr>
      <w:rPr>
        <w:rFonts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23" w:hanging="360"/>
      </w:pPr>
      <w:rPr>
        <w:rFonts w:ascii="Wingdings" w:hAnsi="Wingdings"/>
      </w:rPr>
    </w:lvl>
  </w:abstractNum>
  <w:abstractNum w:abstractNumId="15">
    <w:multiLevelType w:val="hybridMultilevel"/>
    <w:lvl w:ilvl="0">
      <w:start w:val="1"/>
      <w:numFmt w:val="bullet"/>
      <w:isLgl w:val="false"/>
      <w:suff w:val="tab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6">
    <w:multiLevelType w:val="hybridMultilevel"/>
    <w:lvl w:ilvl="0">
      <w:start w:val="1"/>
      <w:numFmt w:val="decimal"/>
      <w:isLgl w:val="false"/>
      <w:suff w:val="tab"/>
      <w:lvlText w:val="%1)"/>
      <w:lvlJc w:val="left"/>
      <w:pPr>
        <w:ind w:left="735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7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b w:val="0"/>
        <w:bCs w:val="0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2"/>
  </w:num>
  <w:num w:numId="3">
    <w:abstractNumId w:val="5"/>
  </w:num>
  <w:num w:numId="4">
    <w:abstractNumId w:val="7"/>
  </w:num>
  <w:num w:numId="5">
    <w:abstractNumId w:val="11"/>
  </w:num>
  <w:num w:numId="6">
    <w:abstractNumId w:val="3"/>
  </w:num>
  <w:num w:numId="7">
    <w:abstractNumId w:val="10"/>
  </w:num>
  <w:num w:numId="8">
    <w:abstractNumId w:val="6"/>
  </w:num>
  <w:num w:numId="9">
    <w:abstractNumId w:val="4"/>
  </w:num>
  <w:num w:numId="10">
    <w:abstractNumId w:val="16"/>
  </w:num>
  <w:num w:numId="11">
    <w:abstractNumId w:val="0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13"/>
  </w:num>
  <w:num w:numId="15">
    <w:abstractNumId w:val="8"/>
  </w:num>
  <w:num w:numId="16">
    <w:abstractNumId w:val="15"/>
  </w:num>
  <w:num w:numId="17">
    <w:abstractNumId w:val="14"/>
  </w:num>
  <w:num w:numId="18">
    <w:abstractNumId w:val="9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ru-RU" w:eastAsia="zh-CN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53"/>
    <w:next w:val="653"/>
    <w:link w:val="14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4">
    <w:name w:val="Heading 1 Char"/>
    <w:basedOn w:val="11"/>
    <w:link w:val="13"/>
    <w:uiPriority w:val="9"/>
    <w:rPr>
      <w:rFonts w:ascii="Arial" w:hAnsi="Arial" w:eastAsia="Arial" w:cs="Arial"/>
      <w:sz w:val="40"/>
      <w:szCs w:val="40"/>
    </w:rPr>
  </w:style>
  <w:style w:type="paragraph" w:styleId="15">
    <w:name w:val="Heading 2"/>
    <w:basedOn w:val="653"/>
    <w:next w:val="653"/>
    <w:link w:val="16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6">
    <w:name w:val="Heading 2 Char"/>
    <w:basedOn w:val="11"/>
    <w:link w:val="15"/>
    <w:uiPriority w:val="9"/>
    <w:rPr>
      <w:rFonts w:ascii="Arial" w:hAnsi="Arial" w:eastAsia="Arial" w:cs="Arial"/>
      <w:sz w:val="34"/>
    </w:rPr>
  </w:style>
  <w:style w:type="paragraph" w:styleId="17">
    <w:name w:val="Heading 3"/>
    <w:basedOn w:val="653"/>
    <w:next w:val="653"/>
    <w:link w:val="18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8">
    <w:name w:val="Heading 3 Char"/>
    <w:basedOn w:val="11"/>
    <w:link w:val="17"/>
    <w:uiPriority w:val="9"/>
    <w:rPr>
      <w:rFonts w:ascii="Arial" w:hAnsi="Arial" w:eastAsia="Arial" w:cs="Arial"/>
      <w:sz w:val="30"/>
      <w:szCs w:val="30"/>
    </w:rPr>
  </w:style>
  <w:style w:type="paragraph" w:styleId="19">
    <w:name w:val="Heading 4"/>
    <w:basedOn w:val="653"/>
    <w:next w:val="653"/>
    <w:link w:val="20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20">
    <w:name w:val="Heading 4 Char"/>
    <w:basedOn w:val="11"/>
    <w:link w:val="19"/>
    <w:uiPriority w:val="9"/>
    <w:rPr>
      <w:rFonts w:ascii="Arial" w:hAnsi="Arial" w:eastAsia="Arial" w:cs="Arial"/>
      <w:b/>
      <w:bCs/>
      <w:sz w:val="26"/>
      <w:szCs w:val="26"/>
    </w:rPr>
  </w:style>
  <w:style w:type="paragraph" w:styleId="21">
    <w:name w:val="Heading 5"/>
    <w:basedOn w:val="653"/>
    <w:next w:val="653"/>
    <w:link w:val="22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2">
    <w:name w:val="Heading 5 Char"/>
    <w:basedOn w:val="11"/>
    <w:link w:val="21"/>
    <w:uiPriority w:val="9"/>
    <w:rPr>
      <w:rFonts w:ascii="Arial" w:hAnsi="Arial" w:eastAsia="Arial" w:cs="Arial"/>
      <w:b/>
      <w:bCs/>
      <w:sz w:val="24"/>
      <w:szCs w:val="24"/>
    </w:rPr>
  </w:style>
  <w:style w:type="paragraph" w:styleId="23">
    <w:name w:val="Heading 6"/>
    <w:basedOn w:val="653"/>
    <w:next w:val="653"/>
    <w:link w:val="24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4">
    <w:name w:val="Heading 6 Char"/>
    <w:basedOn w:val="11"/>
    <w:link w:val="23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53"/>
    <w:next w:val="653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11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53"/>
    <w:next w:val="653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11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53"/>
    <w:next w:val="653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11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1">
    <w:name w:val="List Paragraph"/>
    <w:basedOn w:val="653"/>
    <w:uiPriority w:val="34"/>
    <w:qFormat/>
    <w:pPr>
      <w:contextualSpacing/>
      <w:ind w:left="720"/>
    </w:pPr>
  </w:style>
  <w:style w:type="paragraph" w:styleId="33">
    <w:name w:val="No Spacing"/>
    <w:uiPriority w:val="1"/>
    <w:qFormat/>
    <w:pPr>
      <w:spacing w:before="0" w:after="0" w:line="240" w:lineRule="auto"/>
    </w:pPr>
  </w:style>
  <w:style w:type="paragraph" w:styleId="34">
    <w:name w:val="Title"/>
    <w:basedOn w:val="653"/>
    <w:next w:val="653"/>
    <w:link w:val="3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5">
    <w:name w:val="Title Char"/>
    <w:basedOn w:val="11"/>
    <w:link w:val="34"/>
    <w:uiPriority w:val="10"/>
    <w:rPr>
      <w:sz w:val="48"/>
      <w:szCs w:val="48"/>
    </w:rPr>
  </w:style>
  <w:style w:type="paragraph" w:styleId="36">
    <w:name w:val="Subtitle"/>
    <w:basedOn w:val="653"/>
    <w:next w:val="653"/>
    <w:link w:val="37"/>
    <w:uiPriority w:val="11"/>
    <w:qFormat/>
    <w:pPr>
      <w:spacing w:before="200" w:after="200"/>
    </w:pPr>
    <w:rPr>
      <w:sz w:val="24"/>
      <w:szCs w:val="24"/>
    </w:rPr>
  </w:style>
  <w:style w:type="character" w:styleId="37">
    <w:name w:val="Subtitle Char"/>
    <w:basedOn w:val="11"/>
    <w:link w:val="36"/>
    <w:uiPriority w:val="11"/>
    <w:rPr>
      <w:sz w:val="24"/>
      <w:szCs w:val="24"/>
    </w:rPr>
  </w:style>
  <w:style w:type="paragraph" w:styleId="38">
    <w:name w:val="Quote"/>
    <w:basedOn w:val="653"/>
    <w:next w:val="653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653"/>
    <w:next w:val="653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paragraph" w:styleId="42">
    <w:name w:val="Header"/>
    <w:basedOn w:val="653"/>
    <w:link w:val="4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3">
    <w:name w:val="Header Char"/>
    <w:basedOn w:val="11"/>
    <w:link w:val="42"/>
    <w:uiPriority w:val="99"/>
  </w:style>
  <w:style w:type="paragraph" w:styleId="44">
    <w:name w:val="Footer"/>
    <w:basedOn w:val="653"/>
    <w:link w:val="47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5">
    <w:name w:val="Footer Char"/>
    <w:basedOn w:val="11"/>
    <w:link w:val="44"/>
    <w:uiPriority w:val="99"/>
  </w:style>
  <w:style w:type="paragraph" w:styleId="46">
    <w:name w:val="Caption"/>
    <w:basedOn w:val="653"/>
    <w:next w:val="653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44"/>
    <w:uiPriority w:val="99"/>
  </w:style>
  <w:style w:type="table" w:styleId="48">
    <w:name w:val="Table Grid"/>
    <w:basedOn w:val="32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Table Grid Light"/>
    <w:basedOn w:val="32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32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32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3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3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3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3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3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3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3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48">
    <w:name w:val="List Table 7 Colorful - Accent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49">
    <w:name w:val="List Table 7 Colorful - Accent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50">
    <w:name w:val="List Table 7 Colorful - Accent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51">
    <w:name w:val="List Table 7 Colorful - Accent 5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52">
    <w:name w:val="List Table 7 Colorful - Accent 6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53">
    <w:name w:val="Lined - Accent"/>
    <w:basedOn w:val="3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3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55">
    <w:name w:val="Lined - Accent 2"/>
    <w:basedOn w:val="3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56">
    <w:name w:val="Lined - Accent 3"/>
    <w:basedOn w:val="3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57">
    <w:name w:val="Lined - Accent 4"/>
    <w:basedOn w:val="3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58">
    <w:name w:val="Lined - Accent 5"/>
    <w:basedOn w:val="3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59">
    <w:name w:val="Lined - Accent 6"/>
    <w:basedOn w:val="3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0">
    <w:name w:val="Bordered &amp; Lined - Accent"/>
    <w:basedOn w:val="3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3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62">
    <w:name w:val="Bordered &amp; Lined - Accent 2"/>
    <w:basedOn w:val="3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63">
    <w:name w:val="Bordered &amp; Lined - Accent 3"/>
    <w:basedOn w:val="3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64">
    <w:name w:val="Bordered &amp; Lined - Accent 4"/>
    <w:basedOn w:val="3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65">
    <w:name w:val="Bordered &amp; Lined - Accent 5"/>
    <w:basedOn w:val="3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66">
    <w:name w:val="Bordered &amp; Lined - Accent 6"/>
    <w:basedOn w:val="3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7">
    <w:name w:val="Bordered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4">
    <w:name w:val="Hyperlink"/>
    <w:uiPriority w:val="99"/>
    <w:unhideWhenUsed/>
    <w:rPr>
      <w:color w:val="0000ff" w:themeColor="hyperlink"/>
      <w:u w:val="single"/>
    </w:rPr>
  </w:style>
  <w:style w:type="paragraph" w:styleId="175">
    <w:name w:val="footnote text"/>
    <w:basedOn w:val="653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11"/>
    <w:uiPriority w:val="99"/>
    <w:unhideWhenUsed/>
    <w:rPr>
      <w:vertAlign w:val="superscript"/>
    </w:rPr>
  </w:style>
  <w:style w:type="paragraph" w:styleId="178">
    <w:name w:val="endnote text"/>
    <w:basedOn w:val="653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11"/>
    <w:uiPriority w:val="99"/>
    <w:semiHidden/>
    <w:unhideWhenUsed/>
    <w:rPr>
      <w:vertAlign w:val="superscript"/>
    </w:rPr>
  </w:style>
  <w:style w:type="paragraph" w:styleId="181">
    <w:name w:val="toc 1"/>
    <w:basedOn w:val="653"/>
    <w:next w:val="653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653"/>
    <w:next w:val="653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653"/>
    <w:next w:val="653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653"/>
    <w:next w:val="653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653"/>
    <w:next w:val="653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653"/>
    <w:next w:val="653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653"/>
    <w:next w:val="653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653"/>
    <w:next w:val="653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653"/>
    <w:next w:val="653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653"/>
    <w:next w:val="653"/>
    <w:uiPriority w:val="99"/>
    <w:unhideWhenUsed/>
    <w:pPr>
      <w:spacing w:after="0" w:afterAutospacing="0"/>
    </w:pPr>
  </w:style>
  <w:style w:type="paragraph" w:styleId="653" w:default="1">
    <w:name w:val="Normal"/>
    <w:next w:val="653"/>
    <w:link w:val="653"/>
    <w:qFormat/>
    <w:rPr>
      <w:sz w:val="24"/>
      <w:szCs w:val="24"/>
      <w:lang w:val="ru-RU" w:eastAsia="ru-RU" w:bidi="ar-SA"/>
    </w:rPr>
  </w:style>
  <w:style w:type="character" w:styleId="654">
    <w:name w:val="Основной шрифт абзаца"/>
    <w:next w:val="654"/>
    <w:link w:val="653"/>
    <w:semiHidden/>
  </w:style>
  <w:style w:type="table" w:styleId="655">
    <w:name w:val="Обычная таблица"/>
    <w:next w:val="655"/>
    <w:link w:val="653"/>
    <w:semiHidden/>
    <w:tblPr/>
  </w:style>
  <w:style w:type="numbering" w:styleId="656">
    <w:name w:val="Нет списка"/>
    <w:next w:val="656"/>
    <w:link w:val="653"/>
    <w:semiHidden/>
  </w:style>
  <w:style w:type="paragraph" w:styleId="657">
    <w:name w:val="Деловой"/>
    <w:basedOn w:val="653"/>
    <w:next w:val="657"/>
    <w:link w:val="653"/>
    <w:pPr>
      <w:jc w:val="both"/>
    </w:pPr>
    <w:rPr>
      <w:rFonts w:ascii="Arial" w:hAnsi="Arial"/>
      <w:sz w:val="22"/>
      <w:szCs w:val="20"/>
    </w:rPr>
  </w:style>
  <w:style w:type="paragraph" w:styleId="658">
    <w:name w:val="Текст выноски"/>
    <w:basedOn w:val="653"/>
    <w:next w:val="658"/>
    <w:link w:val="653"/>
    <w:semiHidden/>
    <w:rPr>
      <w:rFonts w:ascii="Tahoma" w:hAnsi="Tahoma" w:cs="Tahoma"/>
      <w:sz w:val="16"/>
      <w:szCs w:val="16"/>
    </w:rPr>
  </w:style>
  <w:style w:type="table" w:styleId="659">
    <w:name w:val="Сетка таблицы"/>
    <w:basedOn w:val="655"/>
    <w:next w:val="659"/>
    <w:link w:val="653"/>
    <w:tblPr/>
  </w:style>
  <w:style w:type="paragraph" w:styleId="660">
    <w:name w:val="Верхний колонтитул"/>
    <w:basedOn w:val="653"/>
    <w:next w:val="660"/>
    <w:link w:val="661"/>
    <w:uiPriority w:val="99"/>
    <w:pPr>
      <w:tabs>
        <w:tab w:val="center" w:pos="4677" w:leader="none"/>
        <w:tab w:val="right" w:pos="9355" w:leader="none"/>
      </w:tabs>
    </w:pPr>
    <w:rPr>
      <w:lang w:val="en-US" w:eastAsia="en-US"/>
    </w:rPr>
  </w:style>
  <w:style w:type="character" w:styleId="661">
    <w:name w:val="Верхний колонтитул Знак"/>
    <w:next w:val="661"/>
    <w:link w:val="660"/>
    <w:uiPriority w:val="99"/>
    <w:rPr>
      <w:sz w:val="24"/>
      <w:szCs w:val="24"/>
    </w:rPr>
  </w:style>
  <w:style w:type="paragraph" w:styleId="662">
    <w:name w:val="Нижний колонтитул"/>
    <w:basedOn w:val="653"/>
    <w:next w:val="662"/>
    <w:link w:val="663"/>
    <w:uiPriority w:val="99"/>
    <w:pPr>
      <w:tabs>
        <w:tab w:val="center" w:pos="4677" w:leader="none"/>
        <w:tab w:val="right" w:pos="9355" w:leader="none"/>
      </w:tabs>
    </w:pPr>
    <w:rPr>
      <w:lang w:val="en-US" w:eastAsia="en-US"/>
    </w:rPr>
  </w:style>
  <w:style w:type="character" w:styleId="663">
    <w:name w:val="Нижний колонтитул Знак"/>
    <w:next w:val="663"/>
    <w:link w:val="662"/>
    <w:uiPriority w:val="99"/>
    <w:rPr>
      <w:sz w:val="24"/>
      <w:szCs w:val="24"/>
    </w:rPr>
  </w:style>
  <w:style w:type="paragraph" w:styleId="664">
    <w:name w:val="Абзац списка"/>
    <w:basedOn w:val="653"/>
    <w:next w:val="664"/>
    <w:link w:val="653"/>
    <w:uiPriority w:val="34"/>
    <w:qFormat/>
    <w:pPr>
      <w:contextualSpacing/>
      <w:ind w:left="720"/>
    </w:pPr>
  </w:style>
  <w:style w:type="paragraph" w:styleId="665">
    <w:name w:val="Обычный (веб)"/>
    <w:basedOn w:val="653"/>
    <w:next w:val="665"/>
    <w:link w:val="653"/>
    <w:uiPriority w:val="99"/>
    <w:unhideWhenUsed/>
    <w:pPr>
      <w:spacing w:before="100" w:beforeAutospacing="1" w:after="100" w:afterAutospacing="1"/>
    </w:pPr>
  </w:style>
  <w:style w:type="paragraph" w:styleId="666">
    <w:name w:val="Без интервала"/>
    <w:next w:val="666"/>
    <w:link w:val="667"/>
    <w:uiPriority w:val="1"/>
    <w:qFormat/>
    <w:rPr>
      <w:rFonts w:eastAsia="Calibri"/>
      <w:sz w:val="28"/>
      <w:szCs w:val="22"/>
      <w:lang w:val="ru-RU" w:eastAsia="en-US" w:bidi="ar-SA"/>
    </w:rPr>
  </w:style>
  <w:style w:type="character" w:styleId="667">
    <w:name w:val="Без интервала Знак"/>
    <w:next w:val="667"/>
    <w:link w:val="666"/>
    <w:uiPriority w:val="1"/>
    <w:rPr>
      <w:rFonts w:eastAsia="Calibri"/>
      <w:sz w:val="28"/>
      <w:szCs w:val="22"/>
      <w:lang w:eastAsia="en-US"/>
    </w:rPr>
  </w:style>
  <w:style w:type="character" w:styleId="668">
    <w:name w:val="Строгий"/>
    <w:next w:val="668"/>
    <w:link w:val="653"/>
    <w:uiPriority w:val="22"/>
    <w:qFormat/>
    <w:rPr>
      <w:b/>
      <w:bCs/>
    </w:rPr>
  </w:style>
  <w:style w:type="paragraph" w:styleId="669">
    <w:name w:val="Содержимое таблицы"/>
    <w:basedOn w:val="653"/>
    <w:next w:val="669"/>
    <w:link w:val="653"/>
    <w:qFormat/>
    <w:pPr>
      <w:suppressLineNumbers/>
    </w:pPr>
    <w:rPr>
      <w:rFonts w:ascii="PT Astra Serif" w:hAnsi="PT Astra Serif" w:eastAsia="Tahoma" w:cs="FreeSans"/>
      <w:lang w:eastAsia="zh-CN" w:bidi="hi-IN"/>
    </w:rPr>
  </w:style>
  <w:style w:type="paragraph" w:styleId="670">
    <w:name w:val="Текст концевой сноски"/>
    <w:basedOn w:val="653"/>
    <w:next w:val="670"/>
    <w:link w:val="671"/>
    <w:rPr>
      <w:sz w:val="20"/>
      <w:szCs w:val="20"/>
    </w:rPr>
  </w:style>
  <w:style w:type="character" w:styleId="671">
    <w:name w:val="Текст концевой сноски Знак"/>
    <w:basedOn w:val="654"/>
    <w:next w:val="671"/>
    <w:link w:val="670"/>
  </w:style>
  <w:style w:type="character" w:styleId="672">
    <w:name w:val="Знак концевой сноски"/>
    <w:next w:val="672"/>
    <w:link w:val="653"/>
    <w:rPr>
      <w:vertAlign w:val="superscript"/>
    </w:rPr>
  </w:style>
  <w:style w:type="character" w:styleId="673">
    <w:name w:val="Гиперссылка"/>
    <w:next w:val="673"/>
    <w:link w:val="653"/>
    <w:uiPriority w:val="99"/>
    <w:unhideWhenUsed/>
    <w:rPr>
      <w:color w:val="0000ff"/>
      <w:u w:val="single"/>
    </w:rPr>
  </w:style>
  <w:style w:type="character" w:styleId="1520" w:default="1">
    <w:name w:val="Default Paragraph Font"/>
    <w:uiPriority w:val="1"/>
    <w:semiHidden/>
    <w:unhideWhenUsed/>
  </w:style>
  <w:style w:type="numbering" w:styleId="1521" w:default="1">
    <w:name w:val="No List"/>
    <w:uiPriority w:val="99"/>
    <w:semiHidden/>
    <w:unhideWhenUsed/>
  </w:style>
  <w:style w:type="table" w:styleId="1522" w:default="1">
    <w:name w:val="Normal Table"/>
    <w:uiPriority w:val="99"/>
    <w:semiHidden/>
    <w:unhideWhenUsed/>
    <w:tblPr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Р7-Офис/2024.4.1.625</Application>
  <Company>NhT</Company>
  <DocSecurity>0</DocSecurity>
  <HyperlinksChanged>false</HyperlinksChanged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Начальнику отдела (Руководителю)</dc:title>
  <dc:creator>Admin</dc:creator>
  <cp:revision>4</cp:revision>
  <dcterms:created xsi:type="dcterms:W3CDTF">2026-07-08T01:07:00Z</dcterms:created>
  <dcterms:modified xsi:type="dcterms:W3CDTF">2026-07-09T06:48:11Z</dcterms:modified>
  <cp:version>1048576</cp:version>
</cp:coreProperties>
</file>